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B1A" w:rsidRDefault="00BB6B1A" w:rsidP="00BB6B1A">
      <w:pPr>
        <w:pStyle w:val="Tijeloteksta"/>
        <w:jc w:val="both"/>
        <w:rPr>
          <w:szCs w:val="24"/>
        </w:rPr>
      </w:pPr>
      <w:r>
        <w:rPr>
          <w:szCs w:val="24"/>
        </w:rPr>
        <w:t xml:space="preserve">Na temelju članka 107. Zakona o odgoju i obrazovanju u osnovnoj i srednjoj školi („Narodne novine“, broj </w:t>
      </w:r>
      <w:r>
        <w:t xml:space="preserve">87/08., 86/09., 92/10., 105/10., 90/11., 5/12., 16/12., 86/12., 94/13. i 152/14.) ravnateljica </w:t>
      </w:r>
      <w:r>
        <w:rPr>
          <w:szCs w:val="24"/>
        </w:rPr>
        <w:t xml:space="preserve">Osnovne škole Ante Starčevića </w:t>
      </w:r>
      <w:proofErr w:type="spellStart"/>
      <w:r>
        <w:rPr>
          <w:szCs w:val="24"/>
        </w:rPr>
        <w:t>Viljevo</w:t>
      </w:r>
      <w:proofErr w:type="spellEnd"/>
      <w:r>
        <w:rPr>
          <w:szCs w:val="24"/>
        </w:rPr>
        <w:t>, objavljuje</w:t>
      </w:r>
    </w:p>
    <w:p w:rsidR="00BB6B1A" w:rsidRDefault="00BB6B1A" w:rsidP="00BB6B1A">
      <w:pPr>
        <w:pStyle w:val="Tijeloteksta"/>
        <w:jc w:val="both"/>
        <w:rPr>
          <w:szCs w:val="24"/>
        </w:rPr>
      </w:pPr>
    </w:p>
    <w:p w:rsidR="00BB6B1A" w:rsidRDefault="00BB6B1A" w:rsidP="00BB6B1A">
      <w:pPr>
        <w:pStyle w:val="Naslov1"/>
        <w:jc w:val="center"/>
        <w:rPr>
          <w:szCs w:val="24"/>
          <w:u w:val="none"/>
        </w:rPr>
      </w:pPr>
      <w:r>
        <w:rPr>
          <w:szCs w:val="24"/>
          <w:u w:val="none"/>
        </w:rPr>
        <w:t>NATJEČAJ</w:t>
      </w:r>
    </w:p>
    <w:p w:rsidR="00BB6B1A" w:rsidRDefault="00BB6B1A" w:rsidP="00BB6B1A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za popunu radnog mjesta</w:t>
      </w:r>
    </w:p>
    <w:p w:rsidR="00BB6B1A" w:rsidRDefault="00BB6B1A" w:rsidP="00BB6B1A">
      <w:pPr>
        <w:jc w:val="both"/>
        <w:rPr>
          <w:sz w:val="24"/>
          <w:szCs w:val="24"/>
          <w:lang w:val="hr-HR"/>
        </w:rPr>
      </w:pPr>
    </w:p>
    <w:p w:rsidR="00BB6B1A" w:rsidRDefault="002A14B5" w:rsidP="00BB6B1A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učitelj/učiteljica matematike</w:t>
      </w:r>
      <w:r w:rsidR="00BB6B1A">
        <w:rPr>
          <w:b/>
          <w:sz w:val="24"/>
          <w:szCs w:val="24"/>
          <w:lang w:val="hr-HR"/>
        </w:rPr>
        <w:t xml:space="preserve"> –</w:t>
      </w:r>
      <w:r>
        <w:rPr>
          <w:sz w:val="24"/>
          <w:szCs w:val="24"/>
          <w:lang w:val="hr-HR"/>
        </w:rPr>
        <w:t xml:space="preserve"> neodređeno, puno (40</w:t>
      </w:r>
      <w:r w:rsidR="00BB6B1A">
        <w:rPr>
          <w:sz w:val="24"/>
          <w:szCs w:val="24"/>
          <w:lang w:val="hr-HR"/>
        </w:rPr>
        <w:t xml:space="preserve"> sati tjedno) radno vrijeme, rad u matičnoj školi u </w:t>
      </w:r>
      <w:proofErr w:type="spellStart"/>
      <w:r w:rsidR="00BB6B1A">
        <w:rPr>
          <w:sz w:val="24"/>
          <w:szCs w:val="24"/>
          <w:lang w:val="hr-HR"/>
        </w:rPr>
        <w:t>Viljevu</w:t>
      </w:r>
      <w:proofErr w:type="spellEnd"/>
      <w:r w:rsidR="00BB6B1A">
        <w:rPr>
          <w:sz w:val="24"/>
          <w:szCs w:val="24"/>
          <w:lang w:val="hr-HR"/>
        </w:rPr>
        <w:t>, 1 izvršitelj.</w:t>
      </w:r>
    </w:p>
    <w:p w:rsidR="00BB6B1A" w:rsidRDefault="00BB6B1A" w:rsidP="00BB6B1A">
      <w:pPr>
        <w:rPr>
          <w:sz w:val="24"/>
          <w:szCs w:val="24"/>
          <w:lang w:val="hr-HR"/>
        </w:rPr>
      </w:pPr>
    </w:p>
    <w:p w:rsidR="00BB6B1A" w:rsidRDefault="00BB6B1A" w:rsidP="00BB6B1A">
      <w:pPr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 xml:space="preserve">Uvjeti: Prema Zakonu o odgoju i obrazovanju u osnovnoj i srednjoj školi </w:t>
      </w:r>
      <w:r>
        <w:rPr>
          <w:sz w:val="24"/>
          <w:szCs w:val="24"/>
        </w:rPr>
        <w:t>(„</w:t>
      </w:r>
      <w:proofErr w:type="spellStart"/>
      <w:r>
        <w:rPr>
          <w:sz w:val="24"/>
          <w:szCs w:val="24"/>
        </w:rPr>
        <w:t>Narodne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novine</w:t>
      </w:r>
      <w:proofErr w:type="spellEnd"/>
      <w:r>
        <w:rPr>
          <w:sz w:val="24"/>
          <w:szCs w:val="24"/>
        </w:rPr>
        <w:t xml:space="preserve">“,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87/08., 86/09., 92/10., 105/10., 90/11.,</w:t>
      </w:r>
      <w:r w:rsidR="0085360C">
        <w:rPr>
          <w:sz w:val="24"/>
          <w:szCs w:val="24"/>
        </w:rPr>
        <w:t xml:space="preserve"> 5/12., 16/12., 86/12., 94/13.,</w:t>
      </w:r>
      <w:r>
        <w:rPr>
          <w:sz w:val="24"/>
          <w:szCs w:val="24"/>
        </w:rPr>
        <w:t xml:space="preserve"> 152/14.</w:t>
      </w:r>
      <w:r w:rsidR="0085360C">
        <w:rPr>
          <w:sz w:val="24"/>
          <w:szCs w:val="24"/>
        </w:rPr>
        <w:t xml:space="preserve"> </w:t>
      </w:r>
      <w:proofErr w:type="spellStart"/>
      <w:proofErr w:type="gramStart"/>
      <w:r w:rsidR="0085360C">
        <w:rPr>
          <w:sz w:val="24"/>
          <w:szCs w:val="24"/>
        </w:rPr>
        <w:t>i</w:t>
      </w:r>
      <w:proofErr w:type="spellEnd"/>
      <w:proofErr w:type="gramEnd"/>
      <w:r w:rsidR="0085360C">
        <w:rPr>
          <w:sz w:val="24"/>
          <w:szCs w:val="24"/>
        </w:rPr>
        <w:t xml:space="preserve"> 7/17.</w:t>
      </w:r>
      <w:r>
        <w:rPr>
          <w:sz w:val="24"/>
          <w:szCs w:val="24"/>
        </w:rPr>
        <w:t>).</w:t>
      </w:r>
    </w:p>
    <w:p w:rsidR="00BB6B1A" w:rsidRDefault="00BB6B1A" w:rsidP="00BB6B1A">
      <w:pPr>
        <w:jc w:val="both"/>
        <w:rPr>
          <w:sz w:val="24"/>
          <w:szCs w:val="24"/>
          <w:lang w:val="hr-HR"/>
        </w:rPr>
      </w:pPr>
    </w:p>
    <w:p w:rsidR="00BB6B1A" w:rsidRDefault="00BB6B1A" w:rsidP="00BB6B1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Uz prijavu kandidati trebaju priložiti: životopis, domovnicu, dokaz o stečenoj stručnoj spremi (diploma), uvjerenje nadležnog suda da se protiv kandidata ne vodi kazneni postupak za neko od kaznenih djela iz članka 106. stavak 1. i 2. Zakona o odgoju i obrazovanju u osnovnoj i srednjoj školi (ne starije od 6 mjeseci).</w:t>
      </w:r>
    </w:p>
    <w:p w:rsidR="00BB6B1A" w:rsidRDefault="00BB6B1A" w:rsidP="00BB6B1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Traženi dokumenti dostavljaju se u neovjerenoj preslici.</w:t>
      </w:r>
    </w:p>
    <w:p w:rsidR="00BB6B1A" w:rsidRDefault="00BB6B1A" w:rsidP="00BB6B1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Nepotpune i nepravodobne prijave neće se razmatrati.</w:t>
      </w:r>
    </w:p>
    <w:p w:rsidR="00BB6B1A" w:rsidRDefault="00BB6B1A" w:rsidP="00BB6B1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natječaj se mogu javiti osobe oba spola.</w:t>
      </w:r>
    </w:p>
    <w:p w:rsidR="00BB6B1A" w:rsidRDefault="00BB6B1A" w:rsidP="00BB6B1A">
      <w:pPr>
        <w:jc w:val="both"/>
        <w:rPr>
          <w:sz w:val="24"/>
          <w:szCs w:val="24"/>
          <w:lang w:val="hr-HR"/>
        </w:rPr>
      </w:pPr>
    </w:p>
    <w:p w:rsidR="00BB6B1A" w:rsidRDefault="00BB6B1A" w:rsidP="00BB6B1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Rok za podnošenje prijava je 8 dana od dana objave natječaja.</w:t>
      </w:r>
    </w:p>
    <w:p w:rsidR="00BB6B1A" w:rsidRDefault="00BB6B1A" w:rsidP="00BB6B1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 rezultatima izbora kandidati će biti obaviješteni u roku od 30 dana od dana donošenja odluke o izboru.</w:t>
      </w:r>
    </w:p>
    <w:p w:rsidR="00BB6B1A" w:rsidRDefault="00BB6B1A" w:rsidP="00BB6B1A">
      <w:pPr>
        <w:jc w:val="both"/>
        <w:rPr>
          <w:sz w:val="24"/>
          <w:szCs w:val="24"/>
          <w:lang w:val="hr-HR"/>
        </w:rPr>
      </w:pPr>
    </w:p>
    <w:p w:rsidR="00BB6B1A" w:rsidRDefault="00BB6B1A" w:rsidP="00BB6B1A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>
        <w:rPr>
          <w:color w:val="000000"/>
        </w:rPr>
        <w:t>Kandidat koji se poziva na pravo prednosti pri zapošljavanju prema posebnom zakonu dužan je u prijavi na natječaj pozvati se na to pravo i priložiti dokaze o ostvarivanju prava prednosti na koje se poziva.</w:t>
      </w:r>
    </w:p>
    <w:p w:rsidR="00BB6B1A" w:rsidRDefault="00BB6B1A" w:rsidP="00BB6B1A">
      <w:pPr>
        <w:pStyle w:val="StandardWeb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BB6B1A" w:rsidRDefault="00BB6B1A" w:rsidP="00BB6B1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Prijave s dokazima o ispunjavanju uvjeta molimo dostaviti osobno ili poslati poštom na adresu: Osnovna škola Ante Starčevića </w:t>
      </w:r>
      <w:proofErr w:type="spellStart"/>
      <w:r>
        <w:rPr>
          <w:sz w:val="24"/>
          <w:szCs w:val="24"/>
          <w:lang w:val="hr-HR"/>
        </w:rPr>
        <w:t>Viljevo</w:t>
      </w:r>
      <w:proofErr w:type="spellEnd"/>
      <w:r>
        <w:rPr>
          <w:sz w:val="24"/>
          <w:szCs w:val="24"/>
          <w:lang w:val="hr-HR"/>
        </w:rPr>
        <w:t xml:space="preserve">, 31531 </w:t>
      </w:r>
      <w:proofErr w:type="spellStart"/>
      <w:r>
        <w:rPr>
          <w:sz w:val="24"/>
          <w:szCs w:val="24"/>
          <w:lang w:val="hr-HR"/>
        </w:rPr>
        <w:t>Viljevo</w:t>
      </w:r>
      <w:proofErr w:type="spellEnd"/>
      <w:r>
        <w:rPr>
          <w:sz w:val="24"/>
          <w:szCs w:val="24"/>
          <w:lang w:val="hr-HR"/>
        </w:rPr>
        <w:t>, Kralja Tomislava 1.</w:t>
      </w:r>
    </w:p>
    <w:p w:rsidR="00BB6B1A" w:rsidRDefault="00BB6B1A" w:rsidP="00BB6B1A">
      <w:pPr>
        <w:jc w:val="both"/>
        <w:rPr>
          <w:sz w:val="24"/>
          <w:szCs w:val="24"/>
          <w:lang w:val="hr-HR"/>
        </w:rPr>
      </w:pPr>
    </w:p>
    <w:p w:rsidR="00BB6B1A" w:rsidRDefault="00BB6B1A" w:rsidP="00BB6B1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Natječaj je objavljen na mrežnoj stranici i oglasnoj ploči Hrvatskog zavoda za zapošljavanje, te mrežnoj stranici i oglasnoj ploči Osnovne škole</w:t>
      </w:r>
      <w:r w:rsidR="002A14B5">
        <w:rPr>
          <w:sz w:val="24"/>
          <w:szCs w:val="24"/>
          <w:lang w:val="hr-HR"/>
        </w:rPr>
        <w:t xml:space="preserve"> Ante Starčevića </w:t>
      </w:r>
      <w:proofErr w:type="spellStart"/>
      <w:r w:rsidR="00EE2BA2">
        <w:rPr>
          <w:sz w:val="24"/>
          <w:szCs w:val="24"/>
          <w:lang w:val="hr-HR"/>
        </w:rPr>
        <w:t>Viljevo</w:t>
      </w:r>
      <w:proofErr w:type="spellEnd"/>
      <w:r w:rsidR="00EE2BA2">
        <w:rPr>
          <w:sz w:val="24"/>
          <w:szCs w:val="24"/>
          <w:lang w:val="hr-HR"/>
        </w:rPr>
        <w:t xml:space="preserve"> dana</w:t>
      </w:r>
      <w:r w:rsidR="00044D35">
        <w:rPr>
          <w:sz w:val="24"/>
          <w:szCs w:val="24"/>
          <w:lang w:val="hr-HR"/>
        </w:rPr>
        <w:t xml:space="preserve"> </w:t>
      </w:r>
      <w:bookmarkStart w:id="0" w:name="_GoBack"/>
      <w:bookmarkEnd w:id="0"/>
      <w:r w:rsidR="00EE2BA2">
        <w:rPr>
          <w:sz w:val="24"/>
          <w:szCs w:val="24"/>
          <w:lang w:val="hr-HR"/>
        </w:rPr>
        <w:t xml:space="preserve"> 3</w:t>
      </w:r>
      <w:r>
        <w:rPr>
          <w:sz w:val="24"/>
          <w:szCs w:val="24"/>
          <w:lang w:val="hr-HR"/>
        </w:rPr>
        <w:t xml:space="preserve">. </w:t>
      </w:r>
      <w:r w:rsidR="00EE2BA2">
        <w:rPr>
          <w:sz w:val="24"/>
          <w:szCs w:val="24"/>
          <w:lang w:val="hr-HR"/>
        </w:rPr>
        <w:t>travnja</w:t>
      </w:r>
      <w:r w:rsidR="002A14B5">
        <w:rPr>
          <w:sz w:val="24"/>
          <w:szCs w:val="24"/>
          <w:lang w:val="hr-HR"/>
        </w:rPr>
        <w:t xml:space="preserve"> 2017</w:t>
      </w:r>
      <w:r>
        <w:rPr>
          <w:sz w:val="24"/>
          <w:szCs w:val="24"/>
          <w:lang w:val="hr-HR"/>
        </w:rPr>
        <w:t>. godine.</w:t>
      </w:r>
    </w:p>
    <w:p w:rsidR="00BB6B1A" w:rsidRDefault="00BB6B1A" w:rsidP="00BB6B1A">
      <w:pPr>
        <w:jc w:val="both"/>
        <w:rPr>
          <w:sz w:val="24"/>
          <w:szCs w:val="24"/>
          <w:lang w:val="hr-HR"/>
        </w:rPr>
      </w:pPr>
    </w:p>
    <w:p w:rsidR="00BB6B1A" w:rsidRDefault="00BB6B1A" w:rsidP="00BB6B1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</w:t>
      </w:r>
      <w:r w:rsidR="002A14B5">
        <w:rPr>
          <w:sz w:val="24"/>
          <w:szCs w:val="24"/>
          <w:lang w:val="hr-HR"/>
        </w:rPr>
        <w:t>o</w:t>
      </w:r>
      <w:r w:rsidR="00EE2BA2">
        <w:rPr>
          <w:sz w:val="24"/>
          <w:szCs w:val="24"/>
          <w:lang w:val="hr-HR"/>
        </w:rPr>
        <w:t>k za prijavu kandidata je od 4. travnja 2017. do 11</w:t>
      </w:r>
      <w:r w:rsidR="002A14B5">
        <w:rPr>
          <w:sz w:val="24"/>
          <w:szCs w:val="24"/>
          <w:lang w:val="hr-HR"/>
        </w:rPr>
        <w:t>. travnja 2017</w:t>
      </w:r>
      <w:r>
        <w:rPr>
          <w:sz w:val="24"/>
          <w:szCs w:val="24"/>
          <w:lang w:val="hr-HR"/>
        </w:rPr>
        <w:t>. godine.</w:t>
      </w:r>
    </w:p>
    <w:p w:rsidR="00BB6B1A" w:rsidRDefault="00BB6B1A" w:rsidP="00BB6B1A">
      <w:pPr>
        <w:jc w:val="both"/>
        <w:rPr>
          <w:sz w:val="24"/>
          <w:szCs w:val="24"/>
          <w:lang w:val="hr-HR"/>
        </w:rPr>
      </w:pPr>
    </w:p>
    <w:p w:rsidR="00BB6B1A" w:rsidRDefault="00BB6B1A" w:rsidP="00BB6B1A">
      <w:pPr>
        <w:jc w:val="both"/>
        <w:rPr>
          <w:sz w:val="24"/>
          <w:szCs w:val="24"/>
          <w:lang w:val="hr-HR"/>
        </w:rPr>
      </w:pPr>
    </w:p>
    <w:p w:rsidR="00BB6B1A" w:rsidRDefault="00BB6B1A" w:rsidP="00BB6B1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Ravnateljica: Blaženka </w:t>
      </w:r>
      <w:proofErr w:type="spellStart"/>
      <w:r>
        <w:rPr>
          <w:sz w:val="24"/>
          <w:szCs w:val="24"/>
          <w:lang w:val="hr-HR"/>
        </w:rPr>
        <w:t>Škrlec</w:t>
      </w:r>
      <w:proofErr w:type="spellEnd"/>
      <w:r>
        <w:rPr>
          <w:sz w:val="24"/>
          <w:szCs w:val="24"/>
          <w:lang w:val="hr-HR"/>
        </w:rPr>
        <w:t>, prof.</w:t>
      </w:r>
    </w:p>
    <w:p w:rsidR="00BB6B1A" w:rsidRDefault="00BB6B1A" w:rsidP="00BB6B1A">
      <w:pPr>
        <w:jc w:val="both"/>
        <w:rPr>
          <w:sz w:val="24"/>
          <w:szCs w:val="24"/>
          <w:lang w:val="hr-HR"/>
        </w:rPr>
      </w:pPr>
    </w:p>
    <w:p w:rsidR="00BB6B1A" w:rsidRDefault="00BB6B1A" w:rsidP="00BB6B1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                          ___________________</w:t>
      </w:r>
    </w:p>
    <w:p w:rsidR="00BB6B1A" w:rsidRDefault="00BB6B1A" w:rsidP="00BB6B1A">
      <w:pPr>
        <w:jc w:val="both"/>
        <w:rPr>
          <w:sz w:val="24"/>
          <w:szCs w:val="24"/>
          <w:lang w:val="hr-HR"/>
        </w:rPr>
      </w:pPr>
    </w:p>
    <w:p w:rsidR="00BB6B1A" w:rsidRDefault="00BB6B1A" w:rsidP="00BB6B1A">
      <w:pPr>
        <w:jc w:val="both"/>
        <w:rPr>
          <w:sz w:val="24"/>
          <w:szCs w:val="24"/>
          <w:lang w:val="hr-HR"/>
        </w:rPr>
      </w:pPr>
    </w:p>
    <w:p w:rsidR="00BB6B1A" w:rsidRDefault="009B34A0" w:rsidP="00BB6B1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KLASA:112-01/17</w:t>
      </w:r>
      <w:r w:rsidR="00BB6B1A">
        <w:rPr>
          <w:sz w:val="24"/>
          <w:szCs w:val="24"/>
          <w:lang w:val="hr-HR"/>
        </w:rPr>
        <w:t>-01/</w:t>
      </w:r>
      <w:r w:rsidR="00EE2BA2">
        <w:rPr>
          <w:sz w:val="24"/>
          <w:szCs w:val="24"/>
          <w:lang w:val="hr-HR"/>
        </w:rPr>
        <w:t>17</w:t>
      </w:r>
    </w:p>
    <w:p w:rsidR="00BB6B1A" w:rsidRDefault="009B34A0" w:rsidP="00BB6B1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URBROJ:2115/08-17</w:t>
      </w:r>
      <w:r w:rsidR="00BB6B1A">
        <w:rPr>
          <w:sz w:val="24"/>
          <w:szCs w:val="24"/>
          <w:lang w:val="hr-HR"/>
        </w:rPr>
        <w:t>-01-01</w:t>
      </w:r>
    </w:p>
    <w:p w:rsidR="00BB6B1A" w:rsidRDefault="00EE2BA2" w:rsidP="00BB6B1A">
      <w:pPr>
        <w:jc w:val="both"/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Viljevo</w:t>
      </w:r>
      <w:proofErr w:type="spellEnd"/>
      <w:r>
        <w:rPr>
          <w:sz w:val="24"/>
          <w:szCs w:val="24"/>
          <w:lang w:val="hr-HR"/>
        </w:rPr>
        <w:t>, 3. travnja</w:t>
      </w:r>
      <w:r w:rsidR="009B34A0">
        <w:rPr>
          <w:sz w:val="24"/>
          <w:szCs w:val="24"/>
          <w:lang w:val="hr-HR"/>
        </w:rPr>
        <w:t xml:space="preserve"> 2017</w:t>
      </w:r>
      <w:r w:rsidR="00BB6B1A">
        <w:rPr>
          <w:sz w:val="24"/>
          <w:szCs w:val="24"/>
          <w:lang w:val="hr-HR"/>
        </w:rPr>
        <w:t>.</w:t>
      </w:r>
    </w:p>
    <w:p w:rsidR="00530EA4" w:rsidRDefault="00530EA4"/>
    <w:sectPr w:rsidR="00530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9775A"/>
    <w:multiLevelType w:val="hybridMultilevel"/>
    <w:tmpl w:val="6D5CF318"/>
    <w:lvl w:ilvl="0" w:tplc="3B1AB7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1A"/>
    <w:rsid w:val="00044D35"/>
    <w:rsid w:val="002A14B5"/>
    <w:rsid w:val="00530EA4"/>
    <w:rsid w:val="0085360C"/>
    <w:rsid w:val="009B34A0"/>
    <w:rsid w:val="00BB6B1A"/>
    <w:rsid w:val="00EE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F9B77-AE85-4F49-A475-D0066218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BB6B1A"/>
    <w:pPr>
      <w:keepNext/>
      <w:outlineLvl w:val="0"/>
    </w:pPr>
    <w:rPr>
      <w:b/>
      <w:sz w:val="24"/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B6B1A"/>
    <w:rPr>
      <w:rFonts w:ascii="Times New Roman" w:eastAsia="Times New Roman" w:hAnsi="Times New Roman" w:cs="Times New Roman"/>
      <w:b/>
      <w:sz w:val="24"/>
      <w:szCs w:val="20"/>
      <w:u w:val="single"/>
      <w:lang w:eastAsia="hr-HR"/>
    </w:rPr>
  </w:style>
  <w:style w:type="paragraph" w:styleId="StandardWeb">
    <w:name w:val="Normal (Web)"/>
    <w:basedOn w:val="Normal"/>
    <w:semiHidden/>
    <w:unhideWhenUsed/>
    <w:rsid w:val="00BB6B1A"/>
    <w:pPr>
      <w:spacing w:before="100" w:beforeAutospacing="1" w:after="100" w:afterAutospacing="1"/>
    </w:pPr>
    <w:rPr>
      <w:sz w:val="24"/>
      <w:szCs w:val="24"/>
      <w:lang w:val="hr-HR" w:bidi="ta-IN"/>
    </w:rPr>
  </w:style>
  <w:style w:type="paragraph" w:styleId="Tijeloteksta">
    <w:name w:val="Body Text"/>
    <w:basedOn w:val="Normal"/>
    <w:link w:val="TijelotekstaChar"/>
    <w:semiHidden/>
    <w:unhideWhenUsed/>
    <w:rsid w:val="00BB6B1A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BB6B1A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7</cp:revision>
  <dcterms:created xsi:type="dcterms:W3CDTF">2017-03-27T10:34:00Z</dcterms:created>
  <dcterms:modified xsi:type="dcterms:W3CDTF">2017-04-03T08:03:00Z</dcterms:modified>
</cp:coreProperties>
</file>